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C63" w:rsidRDefault="00D23E6E" w:rsidP="00062C63">
      <w:pPr>
        <w:spacing w:after="0" w:line="240" w:lineRule="auto"/>
        <w:jc w:val="center"/>
        <w:textAlignment w:val="baseline"/>
        <w:outlineLvl w:val="0"/>
        <w:rPr>
          <w:rFonts w:ascii="Verdana" w:eastAsia="Times New Roman" w:hAnsi="Verdana" w:cs="Times New Roman"/>
          <w:color w:val="979797"/>
          <w:sz w:val="24"/>
          <w:szCs w:val="24"/>
        </w:rPr>
      </w:pPr>
      <w:r w:rsidRPr="00D23E6E">
        <w:rPr>
          <w:rFonts w:ascii="Verdana" w:eastAsia="Times New Roman" w:hAnsi="Verdana" w:cs="Helvetica"/>
          <w:b/>
          <w:bCs/>
          <w:color w:val="000000"/>
          <w:kern w:val="36"/>
          <w:sz w:val="48"/>
          <w:szCs w:val="48"/>
        </w:rPr>
        <w:t xml:space="preserve">Louis </w:t>
      </w:r>
      <w:proofErr w:type="spellStart"/>
      <w:r w:rsidRPr="00D23E6E">
        <w:rPr>
          <w:rFonts w:ascii="Verdana" w:eastAsia="Times New Roman" w:hAnsi="Verdana" w:cs="Helvetica"/>
          <w:b/>
          <w:bCs/>
          <w:color w:val="000000"/>
          <w:kern w:val="36"/>
          <w:sz w:val="48"/>
          <w:szCs w:val="48"/>
        </w:rPr>
        <w:t>Lehot</w:t>
      </w:r>
      <w:proofErr w:type="spellEnd"/>
      <w:r w:rsidRPr="00D23E6E">
        <w:rPr>
          <w:rFonts w:ascii="Verdana" w:eastAsia="Times New Roman" w:hAnsi="Verdana" w:cs="Helvetica"/>
          <w:b/>
          <w:bCs/>
          <w:color w:val="000000"/>
          <w:kern w:val="36"/>
          <w:sz w:val="48"/>
          <w:szCs w:val="48"/>
        </w:rPr>
        <w:t xml:space="preserve"> Talks </w:t>
      </w:r>
      <w:proofErr w:type="gramStart"/>
      <w:r w:rsidRPr="00D23E6E">
        <w:rPr>
          <w:rFonts w:ascii="Verdana" w:eastAsia="Times New Roman" w:hAnsi="Verdana" w:cs="Helvetica"/>
          <w:b/>
          <w:bCs/>
          <w:color w:val="000000"/>
          <w:kern w:val="36"/>
          <w:sz w:val="48"/>
          <w:szCs w:val="48"/>
        </w:rPr>
        <w:t>About</w:t>
      </w:r>
      <w:proofErr w:type="gramEnd"/>
      <w:r w:rsidRPr="00D23E6E">
        <w:rPr>
          <w:rFonts w:ascii="Verdana" w:eastAsia="Times New Roman" w:hAnsi="Verdana" w:cs="Helvetica"/>
          <w:b/>
          <w:bCs/>
          <w:color w:val="000000"/>
          <w:kern w:val="36"/>
          <w:sz w:val="48"/>
          <w:szCs w:val="48"/>
        </w:rPr>
        <w:t xml:space="preserve"> Successful Leadership &amp; Beyond</w:t>
      </w:r>
    </w:p>
    <w:p w:rsidR="00062C63" w:rsidRDefault="00062C63" w:rsidP="00062C63">
      <w:pPr>
        <w:spacing w:after="0" w:line="240" w:lineRule="auto"/>
        <w:jc w:val="center"/>
        <w:textAlignment w:val="baseline"/>
        <w:outlineLvl w:val="0"/>
        <w:rPr>
          <w:rFonts w:ascii="Verdana" w:eastAsia="Times New Roman" w:hAnsi="Verdana" w:cs="Times New Roman"/>
          <w:color w:val="979797"/>
          <w:sz w:val="24"/>
          <w:szCs w:val="24"/>
        </w:rPr>
      </w:pPr>
    </w:p>
    <w:p w:rsidR="00D23E6E" w:rsidRPr="00D23E6E" w:rsidRDefault="00D23E6E" w:rsidP="00062C63">
      <w:pPr>
        <w:spacing w:after="0" w:line="240" w:lineRule="auto"/>
        <w:jc w:val="center"/>
        <w:textAlignment w:val="baseline"/>
        <w:outlineLvl w:val="0"/>
        <w:rPr>
          <w:rFonts w:ascii="Verdana" w:eastAsia="Times New Roman" w:hAnsi="Verdana" w:cs="Arial"/>
          <w:color w:val="000000"/>
          <w:sz w:val="21"/>
          <w:szCs w:val="21"/>
        </w:rPr>
      </w:pPr>
      <w:r w:rsidRPr="00062C63">
        <w:rPr>
          <w:rFonts w:ascii="Verdana" w:eastAsia="Times New Roman" w:hAnsi="Verdana" w:cs="Helvetica"/>
          <w:noProof/>
          <w:color w:val="000000"/>
          <w:sz w:val="21"/>
          <w:szCs w:val="21"/>
        </w:rPr>
        <w:drawing>
          <wp:inline distT="0" distB="0" distL="0" distR="0" wp14:anchorId="260DB6B6" wp14:editId="77273A22">
            <wp:extent cx="3800475" cy="2514600"/>
            <wp:effectExtent l="0" t="0" r="9525" b="0"/>
            <wp:docPr id="1" name="Picture 1" descr="https://express-press-release.net/news/wp-content/uploads/2020/08/Louis-Lehot-399x2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xpress-press-release.net/news/wp-content/uploads/2020/08/Louis-Lehot-399x26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E6E" w:rsidRPr="00D23E6E" w:rsidRDefault="00D23E6E" w:rsidP="00D23E6E">
      <w:pPr>
        <w:shd w:val="clear" w:color="auto" w:fill="FFFFFF"/>
        <w:spacing w:beforeAutospacing="1" w:after="0" w:afterAutospacing="1" w:line="240" w:lineRule="auto"/>
        <w:textAlignment w:val="baseline"/>
        <w:rPr>
          <w:rFonts w:ascii="Verdana" w:eastAsia="Times New Roman" w:hAnsi="Verdana" w:cs="Helvetica"/>
          <w:color w:val="000000"/>
          <w:sz w:val="21"/>
          <w:szCs w:val="21"/>
        </w:rPr>
      </w:pPr>
      <w:r w:rsidRPr="00D23E6E">
        <w:rPr>
          <w:rFonts w:ascii="Verdana" w:eastAsia="Times New Roman" w:hAnsi="Verdana" w:cs="Helvetica"/>
          <w:color w:val="000000"/>
          <w:sz w:val="21"/>
          <w:szCs w:val="21"/>
        </w:rPr>
        <w:t>Palo Alto, California, USA, 2020-Aug-17 — /EPR Network/ — </w:t>
      </w:r>
      <w:hyperlink r:id="rId7" w:tgtFrame="_blank" w:history="1">
        <w:r w:rsidRPr="00062C63">
          <w:rPr>
            <w:rFonts w:ascii="Verdana" w:eastAsia="Times New Roman" w:hAnsi="Verdana" w:cs="Helvetica"/>
            <w:color w:val="E64946"/>
            <w:sz w:val="21"/>
            <w:szCs w:val="21"/>
            <w:u w:val="single"/>
            <w:bdr w:val="none" w:sz="0" w:space="0" w:color="auto" w:frame="1"/>
          </w:rPr>
          <w:t xml:space="preserve">Louis </w:t>
        </w:r>
        <w:proofErr w:type="spellStart"/>
        <w:r w:rsidRPr="00062C63">
          <w:rPr>
            <w:rFonts w:ascii="Verdana" w:eastAsia="Times New Roman" w:hAnsi="Verdana" w:cs="Helvetica"/>
            <w:color w:val="E64946"/>
            <w:sz w:val="21"/>
            <w:szCs w:val="21"/>
            <w:u w:val="single"/>
            <w:bdr w:val="none" w:sz="0" w:space="0" w:color="auto" w:frame="1"/>
          </w:rPr>
          <w:t>Lehot</w:t>
        </w:r>
        <w:proofErr w:type="spellEnd"/>
      </w:hyperlink>
      <w:r w:rsidRPr="00D23E6E">
        <w:rPr>
          <w:rFonts w:ascii="Verdana" w:eastAsia="Times New Roman" w:hAnsi="Verdana" w:cs="Helvetica"/>
          <w:color w:val="000000"/>
          <w:sz w:val="21"/>
          <w:szCs w:val="21"/>
        </w:rPr>
        <w:t>, the founder of L2 Counsel, P.C., talks about his seven habits to being a better leader, especially when everyone is remote and distributed.</w:t>
      </w:r>
    </w:p>
    <w:p w:rsidR="00D23E6E" w:rsidRPr="00D23E6E" w:rsidRDefault="00D23E6E" w:rsidP="00D23E6E">
      <w:pPr>
        <w:shd w:val="clear" w:color="auto" w:fill="FFFFFF"/>
        <w:spacing w:beforeAutospacing="1" w:after="0" w:afterAutospacing="1" w:line="240" w:lineRule="auto"/>
        <w:textAlignment w:val="baseline"/>
        <w:rPr>
          <w:rFonts w:ascii="Verdana" w:eastAsia="Times New Roman" w:hAnsi="Verdana" w:cs="Helvetica"/>
          <w:color w:val="000000"/>
          <w:sz w:val="21"/>
          <w:szCs w:val="21"/>
        </w:rPr>
      </w:pPr>
      <w:r w:rsidRPr="00D23E6E">
        <w:rPr>
          <w:rFonts w:ascii="Verdana" w:eastAsia="Times New Roman" w:hAnsi="Verdana" w:cs="Helvetica"/>
          <w:color w:val="000000"/>
          <w:sz w:val="21"/>
          <w:szCs w:val="21"/>
        </w:rPr>
        <w:t>We sat down with </w:t>
      </w:r>
      <w:hyperlink r:id="rId8" w:tgtFrame="_blank" w:history="1">
        <w:r w:rsidRPr="00062C63">
          <w:rPr>
            <w:rFonts w:ascii="Verdana" w:eastAsia="Times New Roman" w:hAnsi="Verdana" w:cs="Helvetica"/>
            <w:color w:val="E64946"/>
            <w:sz w:val="21"/>
            <w:szCs w:val="21"/>
            <w:u w:val="single"/>
            <w:bdr w:val="none" w:sz="0" w:space="0" w:color="auto" w:frame="1"/>
          </w:rPr>
          <w:t xml:space="preserve">Louis </w:t>
        </w:r>
        <w:proofErr w:type="spellStart"/>
        <w:r w:rsidRPr="00062C63">
          <w:rPr>
            <w:rFonts w:ascii="Verdana" w:eastAsia="Times New Roman" w:hAnsi="Verdana" w:cs="Helvetica"/>
            <w:color w:val="E64946"/>
            <w:sz w:val="21"/>
            <w:szCs w:val="21"/>
            <w:u w:val="single"/>
            <w:bdr w:val="none" w:sz="0" w:space="0" w:color="auto" w:frame="1"/>
          </w:rPr>
          <w:t>Lehot</w:t>
        </w:r>
        <w:proofErr w:type="spellEnd"/>
      </w:hyperlink>
      <w:r w:rsidRPr="00D23E6E">
        <w:rPr>
          <w:rFonts w:ascii="Verdana" w:eastAsia="Times New Roman" w:hAnsi="Verdana" w:cs="Helvetica"/>
          <w:color w:val="000000"/>
          <w:sz w:val="21"/>
          <w:szCs w:val="21"/>
        </w:rPr>
        <w:t>, the founder of </w:t>
      </w:r>
      <w:hyperlink r:id="rId9" w:tgtFrame="_blank" w:history="1">
        <w:r w:rsidRPr="00062C63">
          <w:rPr>
            <w:rFonts w:ascii="Verdana" w:eastAsia="Times New Roman" w:hAnsi="Verdana" w:cs="Helvetica"/>
            <w:color w:val="E64946"/>
            <w:sz w:val="21"/>
            <w:szCs w:val="21"/>
            <w:u w:val="single"/>
            <w:bdr w:val="none" w:sz="0" w:space="0" w:color="auto" w:frame="1"/>
          </w:rPr>
          <w:t>L2 Counsel, P.C.</w:t>
        </w:r>
      </w:hyperlink>
      <w:r w:rsidRPr="00D23E6E">
        <w:rPr>
          <w:rFonts w:ascii="Verdana" w:eastAsia="Times New Roman" w:hAnsi="Verdana" w:cs="Helvetica"/>
          <w:color w:val="000000"/>
          <w:sz w:val="21"/>
          <w:szCs w:val="21"/>
        </w:rPr>
        <w:t>, and talked to him about his seven habits to being a better leader, especially when everyone is remote and distributed.</w:t>
      </w:r>
    </w:p>
    <w:p w:rsidR="00D23E6E" w:rsidRPr="00D23E6E" w:rsidRDefault="00D23E6E" w:rsidP="00D23E6E">
      <w:pPr>
        <w:shd w:val="clear" w:color="auto" w:fill="FFFFFF"/>
        <w:spacing w:beforeAutospacing="1" w:after="0" w:afterAutospacing="1" w:line="240" w:lineRule="auto"/>
        <w:textAlignment w:val="baseline"/>
        <w:rPr>
          <w:rFonts w:ascii="Verdana" w:eastAsia="Times New Roman" w:hAnsi="Verdana" w:cs="Helvetica"/>
          <w:color w:val="000000"/>
          <w:sz w:val="21"/>
          <w:szCs w:val="21"/>
        </w:rPr>
      </w:pPr>
      <w:hyperlink r:id="rId10" w:tgtFrame="_blank" w:history="1">
        <w:r w:rsidRPr="00062C63">
          <w:rPr>
            <w:rFonts w:ascii="Verdana" w:eastAsia="Times New Roman" w:hAnsi="Verdana" w:cs="Helvetica"/>
            <w:color w:val="E64946"/>
            <w:sz w:val="21"/>
            <w:szCs w:val="21"/>
            <w:u w:val="single"/>
            <w:bdr w:val="none" w:sz="0" w:space="0" w:color="auto" w:frame="1"/>
          </w:rPr>
          <w:t xml:space="preserve">Louis </w:t>
        </w:r>
        <w:proofErr w:type="spellStart"/>
        <w:r w:rsidRPr="00062C63">
          <w:rPr>
            <w:rFonts w:ascii="Verdana" w:eastAsia="Times New Roman" w:hAnsi="Verdana" w:cs="Helvetica"/>
            <w:color w:val="E64946"/>
            <w:sz w:val="21"/>
            <w:szCs w:val="21"/>
            <w:u w:val="single"/>
            <w:bdr w:val="none" w:sz="0" w:space="0" w:color="auto" w:frame="1"/>
          </w:rPr>
          <w:t>Lehot</w:t>
        </w:r>
        <w:proofErr w:type="spellEnd"/>
      </w:hyperlink>
      <w:r w:rsidRPr="00D23E6E">
        <w:rPr>
          <w:rFonts w:ascii="Verdana" w:eastAsia="Times New Roman" w:hAnsi="Verdana" w:cs="Helvetica"/>
          <w:color w:val="000000"/>
          <w:sz w:val="21"/>
          <w:szCs w:val="21"/>
        </w:rPr>
        <w:t> is a corporate, securities, and M &amp; A lawyer. His clients are public or private companies, financial sponsors, venture capitalists, investors, investment banks, in forming, financing, governing, buying, and selling companies.</w:t>
      </w:r>
    </w:p>
    <w:p w:rsidR="00D23E6E" w:rsidRPr="00D23E6E" w:rsidRDefault="00D23E6E" w:rsidP="00D23E6E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Verdana" w:eastAsia="Times New Roman" w:hAnsi="Verdana" w:cs="Helvetica"/>
          <w:color w:val="000000"/>
          <w:sz w:val="21"/>
          <w:szCs w:val="21"/>
        </w:rPr>
      </w:pPr>
      <w:r w:rsidRPr="00D23E6E">
        <w:rPr>
          <w:rFonts w:ascii="Verdana" w:eastAsia="Times New Roman" w:hAnsi="Verdana" w:cs="Helvetica"/>
          <w:color w:val="000000"/>
          <w:sz w:val="21"/>
          <w:szCs w:val="21"/>
        </w:rPr>
        <w:t xml:space="preserve">According to Louis </w:t>
      </w:r>
      <w:proofErr w:type="spellStart"/>
      <w:r w:rsidRPr="00D23E6E">
        <w:rPr>
          <w:rFonts w:ascii="Verdana" w:eastAsia="Times New Roman" w:hAnsi="Verdana" w:cs="Helvetica"/>
          <w:color w:val="000000"/>
          <w:sz w:val="21"/>
          <w:szCs w:val="21"/>
        </w:rPr>
        <w:t>Lehot</w:t>
      </w:r>
      <w:proofErr w:type="spellEnd"/>
      <w:r w:rsidRPr="00D23E6E">
        <w:rPr>
          <w:rFonts w:ascii="Verdana" w:eastAsia="Times New Roman" w:hAnsi="Verdana" w:cs="Helvetica"/>
          <w:color w:val="000000"/>
          <w:sz w:val="21"/>
          <w:szCs w:val="21"/>
        </w:rPr>
        <w:t>, here are some of the leadership qualities that good leaders strive towards:</w:t>
      </w:r>
    </w:p>
    <w:p w:rsidR="00D23E6E" w:rsidRPr="00D23E6E" w:rsidRDefault="00D23E6E" w:rsidP="00D23E6E">
      <w:pPr>
        <w:shd w:val="clear" w:color="auto" w:fill="FFFFFF"/>
        <w:spacing w:beforeAutospacing="1" w:after="0" w:afterAutospacing="1" w:line="240" w:lineRule="auto"/>
        <w:textAlignment w:val="baseline"/>
        <w:rPr>
          <w:rFonts w:ascii="Verdana" w:eastAsia="Times New Roman" w:hAnsi="Verdana" w:cs="Helvetica"/>
          <w:color w:val="000000"/>
          <w:sz w:val="21"/>
          <w:szCs w:val="21"/>
        </w:rPr>
      </w:pPr>
      <w:r w:rsidRPr="00062C63">
        <w:rPr>
          <w:rFonts w:ascii="Verdana" w:eastAsia="Times New Roman" w:hAnsi="Verdana" w:cs="Helvetica"/>
          <w:b/>
          <w:bCs/>
          <w:color w:val="000000"/>
          <w:sz w:val="21"/>
          <w:szCs w:val="21"/>
          <w:bdr w:val="none" w:sz="0" w:space="0" w:color="auto" w:frame="1"/>
        </w:rPr>
        <w:t>Have Vision:</w:t>
      </w:r>
      <w:r w:rsidRPr="00D23E6E">
        <w:rPr>
          <w:rFonts w:ascii="Verdana" w:eastAsia="Times New Roman" w:hAnsi="Verdana" w:cs="Helvetica"/>
          <w:color w:val="000000"/>
          <w:sz w:val="21"/>
          <w:szCs w:val="21"/>
        </w:rPr>
        <w:t> Good leaders have a vision and purpose. They share their vision with their followers. A great leader explains why they are moving the team in one direction or another, shares their strategy and includes others in their action plan to achieve the desired goal.</w:t>
      </w:r>
    </w:p>
    <w:p w:rsidR="00D23E6E" w:rsidRPr="00D23E6E" w:rsidRDefault="00D23E6E" w:rsidP="00D23E6E">
      <w:pPr>
        <w:shd w:val="clear" w:color="auto" w:fill="FFFFFF"/>
        <w:spacing w:beforeAutospacing="1" w:after="0" w:afterAutospacing="1" w:line="240" w:lineRule="auto"/>
        <w:textAlignment w:val="baseline"/>
        <w:rPr>
          <w:rFonts w:ascii="Verdana" w:eastAsia="Times New Roman" w:hAnsi="Verdana" w:cs="Helvetica"/>
          <w:color w:val="000000"/>
          <w:sz w:val="21"/>
          <w:szCs w:val="21"/>
        </w:rPr>
      </w:pPr>
      <w:r w:rsidRPr="00062C63">
        <w:rPr>
          <w:rFonts w:ascii="Verdana" w:eastAsia="Times New Roman" w:hAnsi="Verdana" w:cs="Helvetica"/>
          <w:b/>
          <w:bCs/>
          <w:color w:val="000000"/>
          <w:sz w:val="21"/>
          <w:szCs w:val="21"/>
          <w:bdr w:val="none" w:sz="0" w:space="0" w:color="auto" w:frame="1"/>
        </w:rPr>
        <w:t>Be understanding of evolving circumstances:</w:t>
      </w:r>
      <w:r w:rsidRPr="00D23E6E">
        <w:rPr>
          <w:rFonts w:ascii="Verdana" w:eastAsia="Times New Roman" w:hAnsi="Verdana" w:cs="Helvetica"/>
          <w:color w:val="000000"/>
          <w:sz w:val="21"/>
          <w:szCs w:val="21"/>
        </w:rPr>
        <w:t> Great leaders have empathy. Unfortunately, many leadership positions follow a dictatorial style failing to make a closer connection with their base. Understanding issues others in your circle have is the first step to become an effective leader.</w:t>
      </w:r>
    </w:p>
    <w:p w:rsidR="00D23E6E" w:rsidRPr="00D23E6E" w:rsidRDefault="00D23E6E" w:rsidP="00D23E6E">
      <w:pPr>
        <w:shd w:val="clear" w:color="auto" w:fill="FFFFFF"/>
        <w:spacing w:beforeAutospacing="1" w:after="0" w:afterAutospacing="1" w:line="240" w:lineRule="auto"/>
        <w:textAlignment w:val="baseline"/>
        <w:rPr>
          <w:rFonts w:ascii="Verdana" w:eastAsia="Times New Roman" w:hAnsi="Verdana" w:cs="Helvetica"/>
          <w:color w:val="000000"/>
          <w:sz w:val="21"/>
          <w:szCs w:val="21"/>
        </w:rPr>
      </w:pPr>
      <w:r w:rsidRPr="00062C63">
        <w:rPr>
          <w:rFonts w:ascii="Verdana" w:eastAsia="Times New Roman" w:hAnsi="Verdana" w:cs="Helvetica"/>
          <w:b/>
          <w:bCs/>
          <w:color w:val="000000"/>
          <w:sz w:val="21"/>
          <w:szCs w:val="21"/>
          <w:bdr w:val="none" w:sz="0" w:space="0" w:color="auto" w:frame="1"/>
        </w:rPr>
        <w:t>Be ready to adapt to change:</w:t>
      </w:r>
      <w:r w:rsidRPr="00D23E6E">
        <w:rPr>
          <w:rFonts w:ascii="Verdana" w:eastAsia="Times New Roman" w:hAnsi="Verdana" w:cs="Helvetica"/>
          <w:color w:val="000000"/>
          <w:sz w:val="21"/>
          <w:szCs w:val="21"/>
        </w:rPr>
        <w:t xml:space="preserve"> Covid-19 has thrown us for a loop, but as they say, when the going gets tough, the tough get going. Great leaders follow this rule. They are </w:t>
      </w:r>
      <w:r w:rsidRPr="00D23E6E">
        <w:rPr>
          <w:rFonts w:ascii="Verdana" w:eastAsia="Times New Roman" w:hAnsi="Verdana" w:cs="Helvetica"/>
          <w:color w:val="000000"/>
          <w:sz w:val="21"/>
          <w:szCs w:val="21"/>
        </w:rPr>
        <w:lastRenderedPageBreak/>
        <w:t>resilient, have a positive attitude, and rally their followers. Great leaders also focus on solutions, not problems.</w:t>
      </w:r>
    </w:p>
    <w:p w:rsidR="00D23E6E" w:rsidRPr="00D23E6E" w:rsidRDefault="00D23E6E" w:rsidP="00D23E6E">
      <w:pPr>
        <w:shd w:val="clear" w:color="auto" w:fill="FFFFFF"/>
        <w:spacing w:beforeAutospacing="1" w:after="0" w:afterAutospacing="1" w:line="240" w:lineRule="auto"/>
        <w:textAlignment w:val="baseline"/>
        <w:rPr>
          <w:rFonts w:ascii="Verdana" w:eastAsia="Times New Roman" w:hAnsi="Verdana" w:cs="Helvetica"/>
          <w:color w:val="000000"/>
          <w:sz w:val="21"/>
          <w:szCs w:val="21"/>
        </w:rPr>
      </w:pPr>
      <w:r w:rsidRPr="00062C63">
        <w:rPr>
          <w:rFonts w:ascii="Verdana" w:eastAsia="Times New Roman" w:hAnsi="Verdana" w:cs="Helvetica"/>
          <w:b/>
          <w:bCs/>
          <w:color w:val="000000"/>
          <w:sz w:val="21"/>
          <w:szCs w:val="21"/>
          <w:bdr w:val="none" w:sz="0" w:space="0" w:color="auto" w:frame="1"/>
        </w:rPr>
        <w:t>Strong EQ:</w:t>
      </w:r>
      <w:r w:rsidRPr="00D23E6E">
        <w:rPr>
          <w:rFonts w:ascii="Verdana" w:eastAsia="Times New Roman" w:hAnsi="Verdana" w:cs="Helvetica"/>
          <w:color w:val="000000"/>
          <w:sz w:val="21"/>
          <w:szCs w:val="21"/>
        </w:rPr>
        <w:t> Good leaders understand people, connect with people emotionally, and understand the problems of others. Emotionally intelligent leaders have a higher degree of social awareness, more effective communication styles, and are good at resolving conflicts. Leaders who have EQ not only handle conflict in a better way, but also play an essential role in conflict resolution.</w:t>
      </w:r>
    </w:p>
    <w:p w:rsidR="00D23E6E" w:rsidRPr="00D23E6E" w:rsidRDefault="00D23E6E" w:rsidP="00D23E6E">
      <w:pPr>
        <w:shd w:val="clear" w:color="auto" w:fill="FFFFFF"/>
        <w:spacing w:beforeAutospacing="1" w:after="0" w:afterAutospacing="1" w:line="240" w:lineRule="auto"/>
        <w:textAlignment w:val="baseline"/>
        <w:rPr>
          <w:rFonts w:ascii="Verdana" w:eastAsia="Times New Roman" w:hAnsi="Verdana" w:cs="Helvetica"/>
          <w:color w:val="000000"/>
          <w:sz w:val="21"/>
          <w:szCs w:val="21"/>
        </w:rPr>
      </w:pPr>
      <w:r w:rsidRPr="00062C63">
        <w:rPr>
          <w:rFonts w:ascii="Verdana" w:eastAsia="Times New Roman" w:hAnsi="Verdana" w:cs="Helvetica"/>
          <w:b/>
          <w:bCs/>
          <w:color w:val="000000"/>
          <w:sz w:val="21"/>
          <w:szCs w:val="21"/>
          <w:bdr w:val="none" w:sz="0" w:space="0" w:color="auto" w:frame="1"/>
        </w:rPr>
        <w:t>Inspire Others:</w:t>
      </w:r>
      <w:r w:rsidRPr="00D23E6E">
        <w:rPr>
          <w:rFonts w:ascii="Verdana" w:eastAsia="Times New Roman" w:hAnsi="Verdana" w:cs="Helvetica"/>
          <w:color w:val="000000"/>
          <w:sz w:val="21"/>
          <w:szCs w:val="21"/>
        </w:rPr>
        <w:t> Probably the most challenging job for a leader is to persuade others to see things as they do. They also know you inspire others by setting a good example. When the going gets tough, people look to see how leaders react to the situation. As a leader, thinking positive and a positive approach should be visible, inspiring others through your actions.</w:t>
      </w:r>
    </w:p>
    <w:p w:rsidR="00D23E6E" w:rsidRPr="00D23E6E" w:rsidRDefault="00D23E6E" w:rsidP="00D23E6E">
      <w:pPr>
        <w:shd w:val="clear" w:color="auto" w:fill="FFFFFF"/>
        <w:spacing w:beforeAutospacing="1" w:after="0" w:afterAutospacing="1" w:line="240" w:lineRule="auto"/>
        <w:textAlignment w:val="baseline"/>
        <w:rPr>
          <w:rFonts w:ascii="Verdana" w:eastAsia="Times New Roman" w:hAnsi="Verdana" w:cs="Helvetica"/>
          <w:color w:val="000000"/>
          <w:sz w:val="21"/>
          <w:szCs w:val="21"/>
        </w:rPr>
      </w:pPr>
      <w:hyperlink r:id="rId11" w:tgtFrame="_blank" w:history="1">
        <w:r w:rsidRPr="00062C63">
          <w:rPr>
            <w:rFonts w:ascii="Verdana" w:eastAsia="Times New Roman" w:hAnsi="Verdana" w:cs="Helvetica"/>
            <w:b/>
            <w:bCs/>
            <w:color w:val="E64946"/>
            <w:sz w:val="21"/>
            <w:szCs w:val="21"/>
            <w:u w:val="single"/>
            <w:bdr w:val="none" w:sz="0" w:space="0" w:color="auto" w:frame="1"/>
          </w:rPr>
          <w:t xml:space="preserve">Louis </w:t>
        </w:r>
        <w:proofErr w:type="spellStart"/>
        <w:r w:rsidRPr="00062C63">
          <w:rPr>
            <w:rFonts w:ascii="Verdana" w:eastAsia="Times New Roman" w:hAnsi="Verdana" w:cs="Helvetica"/>
            <w:b/>
            <w:bCs/>
            <w:color w:val="E64946"/>
            <w:sz w:val="21"/>
            <w:szCs w:val="21"/>
            <w:u w:val="single"/>
            <w:bdr w:val="none" w:sz="0" w:space="0" w:color="auto" w:frame="1"/>
          </w:rPr>
          <w:t>Lehot</w:t>
        </w:r>
        <w:proofErr w:type="spellEnd"/>
      </w:hyperlink>
      <w:r w:rsidRPr="00062C63">
        <w:rPr>
          <w:rFonts w:ascii="Verdana" w:eastAsia="Times New Roman" w:hAnsi="Verdana" w:cs="Helvetica"/>
          <w:b/>
          <w:bCs/>
          <w:color w:val="000000"/>
          <w:sz w:val="21"/>
          <w:szCs w:val="21"/>
          <w:bdr w:val="none" w:sz="0" w:space="0" w:color="auto" w:frame="1"/>
        </w:rPr>
        <w:t> Trusted Corporate and M&amp;A Lawyer</w:t>
      </w:r>
    </w:p>
    <w:p w:rsidR="00D23E6E" w:rsidRPr="00D23E6E" w:rsidRDefault="00D23E6E" w:rsidP="00D23E6E">
      <w:pPr>
        <w:shd w:val="clear" w:color="auto" w:fill="FFFFFF"/>
        <w:spacing w:beforeAutospacing="1" w:after="0" w:afterAutospacing="1" w:line="240" w:lineRule="auto"/>
        <w:textAlignment w:val="baseline"/>
        <w:rPr>
          <w:rFonts w:ascii="Verdana" w:eastAsia="Times New Roman" w:hAnsi="Verdana" w:cs="Helvetica"/>
          <w:color w:val="000000"/>
          <w:sz w:val="21"/>
          <w:szCs w:val="21"/>
        </w:rPr>
      </w:pPr>
      <w:r w:rsidRPr="00062C63">
        <w:rPr>
          <w:rFonts w:ascii="Verdana" w:eastAsia="Times New Roman" w:hAnsi="Verdana" w:cs="Helvetica"/>
          <w:b/>
          <w:bCs/>
          <w:color w:val="000000"/>
          <w:sz w:val="21"/>
          <w:szCs w:val="21"/>
          <w:bdr w:val="none" w:sz="0" w:space="0" w:color="auto" w:frame="1"/>
        </w:rPr>
        <w:t>Decision-Making Capabilities:</w:t>
      </w:r>
      <w:r w:rsidRPr="00D23E6E">
        <w:rPr>
          <w:rFonts w:ascii="Verdana" w:eastAsia="Times New Roman" w:hAnsi="Verdana" w:cs="Helvetica"/>
          <w:color w:val="000000"/>
          <w:sz w:val="21"/>
          <w:szCs w:val="21"/>
        </w:rPr>
        <w:t> Many leaders have a futuristic vision; great leaders can make the correct decision at the right time. Decisions in any situation will have a profound impact on others’ lives, which is why a leader should think long and earnestly before acting. Once the decision is made and executed, stand by it.</w:t>
      </w:r>
    </w:p>
    <w:p w:rsidR="00D23E6E" w:rsidRPr="00D23E6E" w:rsidRDefault="00D23E6E" w:rsidP="00D23E6E">
      <w:pPr>
        <w:shd w:val="clear" w:color="auto" w:fill="FFFFFF"/>
        <w:spacing w:beforeAutospacing="1" w:after="0" w:afterAutospacing="1" w:line="240" w:lineRule="auto"/>
        <w:textAlignment w:val="baseline"/>
        <w:rPr>
          <w:rFonts w:ascii="Verdana" w:eastAsia="Times New Roman" w:hAnsi="Verdana" w:cs="Helvetica"/>
          <w:color w:val="000000"/>
          <w:sz w:val="21"/>
          <w:szCs w:val="21"/>
        </w:rPr>
      </w:pPr>
      <w:r w:rsidRPr="00062C63">
        <w:rPr>
          <w:rFonts w:ascii="Verdana" w:eastAsia="Times New Roman" w:hAnsi="Verdana" w:cs="Helvetica"/>
          <w:b/>
          <w:bCs/>
          <w:color w:val="000000"/>
          <w:sz w:val="21"/>
          <w:szCs w:val="21"/>
          <w:bdr w:val="none" w:sz="0" w:space="0" w:color="auto" w:frame="1"/>
        </w:rPr>
        <w:t>Accountability:</w:t>
      </w:r>
      <w:r w:rsidRPr="00D23E6E">
        <w:rPr>
          <w:rFonts w:ascii="Verdana" w:eastAsia="Times New Roman" w:hAnsi="Verdana" w:cs="Helvetica"/>
          <w:color w:val="000000"/>
          <w:sz w:val="21"/>
          <w:szCs w:val="21"/>
        </w:rPr>
        <w:t> When it comes to responsibility, make sure that you are accountable for what you are doing. Good leaders are self-aware, realize their mistakes, and work diligently to improve. Holding themselves responsible for their actions goes a long way in creating a sense of responsibility among your staff. It will serve as an example so that they go about the business more seriously.</w:t>
      </w:r>
    </w:p>
    <w:p w:rsidR="00D23E6E" w:rsidRPr="00D23E6E" w:rsidRDefault="00D23E6E" w:rsidP="00D23E6E">
      <w:pPr>
        <w:shd w:val="clear" w:color="auto" w:fill="FFFFFF"/>
        <w:spacing w:beforeAutospacing="1" w:after="0" w:afterAutospacing="1" w:line="240" w:lineRule="auto"/>
        <w:textAlignment w:val="baseline"/>
        <w:rPr>
          <w:rFonts w:ascii="Verdana" w:eastAsia="Times New Roman" w:hAnsi="Verdana" w:cs="Helvetica"/>
          <w:color w:val="000000"/>
          <w:sz w:val="21"/>
          <w:szCs w:val="21"/>
        </w:rPr>
      </w:pPr>
      <w:hyperlink r:id="rId12" w:tgtFrame="_blank" w:history="1">
        <w:r w:rsidRPr="00062C63">
          <w:rPr>
            <w:rFonts w:ascii="Verdana" w:eastAsia="Times New Roman" w:hAnsi="Verdana" w:cs="Helvetica"/>
            <w:color w:val="E64946"/>
            <w:sz w:val="21"/>
            <w:szCs w:val="21"/>
            <w:u w:val="single"/>
            <w:bdr w:val="none" w:sz="0" w:space="0" w:color="auto" w:frame="1"/>
          </w:rPr>
          <w:t xml:space="preserve">Louis </w:t>
        </w:r>
        <w:proofErr w:type="spellStart"/>
        <w:r w:rsidRPr="00062C63">
          <w:rPr>
            <w:rFonts w:ascii="Verdana" w:eastAsia="Times New Roman" w:hAnsi="Verdana" w:cs="Helvetica"/>
            <w:color w:val="E64946"/>
            <w:sz w:val="21"/>
            <w:szCs w:val="21"/>
            <w:u w:val="single"/>
            <w:bdr w:val="none" w:sz="0" w:space="0" w:color="auto" w:frame="1"/>
          </w:rPr>
          <w:t>Lehot</w:t>
        </w:r>
        <w:proofErr w:type="spellEnd"/>
      </w:hyperlink>
      <w:r w:rsidRPr="00D23E6E">
        <w:rPr>
          <w:rFonts w:ascii="Verdana" w:eastAsia="Times New Roman" w:hAnsi="Verdana" w:cs="Helvetica"/>
          <w:color w:val="000000"/>
          <w:sz w:val="21"/>
          <w:szCs w:val="21"/>
        </w:rPr>
        <w:t xml:space="preserve"> is the founder of L2 Counsel. Louis is a corporate, securities, and M &amp; A lawyer. He helps his clients, whether they </w:t>
      </w:r>
      <w:proofErr w:type="gramStart"/>
      <w:r w:rsidRPr="00D23E6E">
        <w:rPr>
          <w:rFonts w:ascii="Verdana" w:eastAsia="Times New Roman" w:hAnsi="Verdana" w:cs="Helvetica"/>
          <w:color w:val="000000"/>
          <w:sz w:val="21"/>
          <w:szCs w:val="21"/>
        </w:rPr>
        <w:t>be</w:t>
      </w:r>
      <w:proofErr w:type="gramEnd"/>
      <w:r w:rsidRPr="00D23E6E">
        <w:rPr>
          <w:rFonts w:ascii="Verdana" w:eastAsia="Times New Roman" w:hAnsi="Verdana" w:cs="Helvetica"/>
          <w:color w:val="000000"/>
          <w:sz w:val="21"/>
          <w:szCs w:val="21"/>
        </w:rPr>
        <w:t xml:space="preserve"> public or private companies, financial sponsors, venture capitalists, investors, or investment banks, in forming, financing, governing, buying, and selling companies. He is formerly the co-managing partner of DLA Piper’s Silicon Valley office and co-chair of its leading venture capital and emerging growth company team.</w:t>
      </w:r>
    </w:p>
    <w:p w:rsidR="00D23E6E" w:rsidRPr="00D23E6E" w:rsidRDefault="00D23E6E" w:rsidP="00D23E6E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Verdana" w:eastAsia="Times New Roman" w:hAnsi="Verdana" w:cs="Helvetica"/>
          <w:color w:val="000000"/>
          <w:sz w:val="21"/>
          <w:szCs w:val="21"/>
        </w:rPr>
      </w:pPr>
      <w:r w:rsidRPr="00D23E6E">
        <w:rPr>
          <w:rFonts w:ascii="Verdana" w:eastAsia="Times New Roman" w:hAnsi="Verdana" w:cs="Helvetica"/>
          <w:color w:val="000000"/>
          <w:sz w:val="21"/>
          <w:szCs w:val="21"/>
        </w:rPr>
        <w:t>L2 Counsel P.C. is an elite boutique law firm based in Silicon Valley designed to serve entrepreneurs, innovative companies, and investors with sound legal strategies and solutions.</w:t>
      </w:r>
    </w:p>
    <w:p w:rsidR="00D23E6E" w:rsidRPr="00D23E6E" w:rsidRDefault="00D23E6E" w:rsidP="00D23E6E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Verdana" w:eastAsia="Times New Roman" w:hAnsi="Verdana" w:cs="Helvetica"/>
          <w:color w:val="000000"/>
          <w:sz w:val="21"/>
          <w:szCs w:val="21"/>
        </w:rPr>
      </w:pPr>
      <w:r w:rsidRPr="00D23E6E">
        <w:rPr>
          <w:rFonts w:ascii="Verdana" w:eastAsia="Times New Roman" w:hAnsi="Verdana" w:cs="Helvetica"/>
          <w:color w:val="000000"/>
          <w:sz w:val="21"/>
          <w:szCs w:val="21"/>
        </w:rPr>
        <w:t>Media contact:</w:t>
      </w:r>
    </w:p>
    <w:p w:rsidR="00D23E6E" w:rsidRDefault="00D23E6E" w:rsidP="00D23E6E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Verdana" w:eastAsia="Times New Roman" w:hAnsi="Verdana" w:cs="Helvetica"/>
          <w:color w:val="000000"/>
          <w:sz w:val="21"/>
          <w:szCs w:val="21"/>
        </w:rPr>
      </w:pPr>
      <w:r w:rsidRPr="00D23E6E">
        <w:rPr>
          <w:rFonts w:ascii="Verdana" w:eastAsia="Times New Roman" w:hAnsi="Verdana" w:cs="Helvetica"/>
          <w:color w:val="000000"/>
          <w:sz w:val="21"/>
          <w:szCs w:val="21"/>
        </w:rPr>
        <w:t xml:space="preserve">Louis </w:t>
      </w:r>
      <w:proofErr w:type="spellStart"/>
      <w:r w:rsidRPr="00D23E6E">
        <w:rPr>
          <w:rFonts w:ascii="Verdana" w:eastAsia="Times New Roman" w:hAnsi="Verdana" w:cs="Helvetica"/>
          <w:color w:val="000000"/>
          <w:sz w:val="21"/>
          <w:szCs w:val="21"/>
        </w:rPr>
        <w:t>Lehot</w:t>
      </w:r>
      <w:proofErr w:type="spellEnd"/>
      <w:r w:rsidRPr="00D23E6E">
        <w:rPr>
          <w:rFonts w:ascii="Verdana" w:eastAsia="Times New Roman" w:hAnsi="Verdana" w:cs="Helvetica"/>
          <w:color w:val="000000"/>
          <w:sz w:val="21"/>
          <w:szCs w:val="21"/>
        </w:rPr>
        <w:br/>
        <w:t>L2 Counsel, P.C. 407, California Avenue, Suite #2 Palo Alto, California 94306</w:t>
      </w:r>
      <w:r w:rsidRPr="00D23E6E">
        <w:rPr>
          <w:rFonts w:ascii="Verdana" w:eastAsia="Times New Roman" w:hAnsi="Verdana" w:cs="Helvetica"/>
          <w:color w:val="000000"/>
          <w:sz w:val="21"/>
          <w:szCs w:val="21"/>
        </w:rPr>
        <w:br/>
        <w:t>Direct voice: +1.650.796.7280</w:t>
      </w:r>
      <w:r w:rsidRPr="00D23E6E">
        <w:rPr>
          <w:rFonts w:ascii="Verdana" w:eastAsia="Times New Roman" w:hAnsi="Verdana" w:cs="Helvetica"/>
          <w:color w:val="000000"/>
          <w:sz w:val="21"/>
          <w:szCs w:val="21"/>
        </w:rPr>
        <w:br/>
        <w:t xml:space="preserve">Email: </w:t>
      </w:r>
      <w:hyperlink r:id="rId13" w:history="1">
        <w:r w:rsidR="002503F2" w:rsidRPr="00FE2420">
          <w:rPr>
            <w:rStyle w:val="Hyperlink"/>
            <w:rFonts w:ascii="Verdana" w:eastAsia="Times New Roman" w:hAnsi="Verdana" w:cs="Helvetica"/>
            <w:sz w:val="21"/>
            <w:szCs w:val="21"/>
          </w:rPr>
          <w:t>louis.lehot@l2counsel.com</w:t>
        </w:r>
      </w:hyperlink>
    </w:p>
    <w:p w:rsidR="002503F2" w:rsidRDefault="002503F2" w:rsidP="00D23E6E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Verdana" w:eastAsia="Times New Roman" w:hAnsi="Verdana" w:cs="Helvetica"/>
          <w:color w:val="000000"/>
          <w:sz w:val="21"/>
          <w:szCs w:val="21"/>
        </w:rPr>
      </w:pPr>
      <w:r>
        <w:rPr>
          <w:rFonts w:ascii="Verdana" w:eastAsia="Times New Roman" w:hAnsi="Verdana" w:cs="Helvetica"/>
          <w:color w:val="000000"/>
          <w:sz w:val="21"/>
          <w:szCs w:val="21"/>
        </w:rPr>
        <w:t>===</w:t>
      </w:r>
    </w:p>
    <w:p w:rsidR="002503F2" w:rsidRPr="00D23E6E" w:rsidRDefault="0057190F" w:rsidP="00D23E6E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Verdana" w:eastAsia="Times New Roman" w:hAnsi="Verdana" w:cs="Helvetica"/>
          <w:color w:val="000000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>Press release distributed via EPR Network (</w:t>
      </w:r>
      <w:hyperlink r:id="rId14" w:history="1">
        <w:r>
          <w:rPr>
            <w:rStyle w:val="Hyperlink"/>
            <w:rFonts w:ascii="Arial" w:hAnsi="Arial" w:cs="Arial"/>
            <w:sz w:val="20"/>
            <w:szCs w:val="20"/>
          </w:rPr>
          <w:t>http://express-press-release.net/submit-press-release.php</w:t>
        </w:r>
      </w:hyperlink>
      <w:r>
        <w:rPr>
          <w:rFonts w:ascii="Arial" w:hAnsi="Arial" w:cs="Arial"/>
          <w:sz w:val="20"/>
          <w:szCs w:val="20"/>
        </w:rPr>
        <w:t>)</w:t>
      </w:r>
      <w:bookmarkStart w:id="0" w:name="_GoBack"/>
      <w:bookmarkEnd w:id="0"/>
    </w:p>
    <w:p w:rsidR="00C84B90" w:rsidRPr="00062C63" w:rsidRDefault="0057190F">
      <w:pPr>
        <w:rPr>
          <w:rFonts w:ascii="Verdana" w:hAnsi="Verdana"/>
        </w:rPr>
      </w:pPr>
    </w:p>
    <w:sectPr w:rsidR="00C84B90" w:rsidRPr="00062C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107EA1"/>
    <w:multiLevelType w:val="multilevel"/>
    <w:tmpl w:val="531A5D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E6E"/>
    <w:rsid w:val="0003016C"/>
    <w:rsid w:val="00062C63"/>
    <w:rsid w:val="002503F2"/>
    <w:rsid w:val="00364DC5"/>
    <w:rsid w:val="0057190F"/>
    <w:rsid w:val="00D2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23E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3E6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meta">
    <w:name w:val="meta"/>
    <w:basedOn w:val="Normal"/>
    <w:rsid w:val="00D23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pdated">
    <w:name w:val="updated"/>
    <w:basedOn w:val="DefaultParagraphFont"/>
    <w:rsid w:val="00D23E6E"/>
  </w:style>
  <w:style w:type="character" w:customStyle="1" w:styleId="fn">
    <w:name w:val="fn"/>
    <w:basedOn w:val="DefaultParagraphFont"/>
    <w:rsid w:val="00D23E6E"/>
  </w:style>
  <w:style w:type="character" w:styleId="Hyperlink">
    <w:name w:val="Hyperlink"/>
    <w:basedOn w:val="DefaultParagraphFont"/>
    <w:uiPriority w:val="99"/>
    <w:unhideWhenUsed/>
    <w:rsid w:val="00D23E6E"/>
    <w:rPr>
      <w:color w:val="0000FF"/>
      <w:u w:val="single"/>
    </w:rPr>
  </w:style>
  <w:style w:type="character" w:customStyle="1" w:styleId="wp-caption-text">
    <w:name w:val="wp-caption-text"/>
    <w:basedOn w:val="DefaultParagraphFont"/>
    <w:rsid w:val="00D23E6E"/>
  </w:style>
  <w:style w:type="character" w:customStyle="1" w:styleId="sharify-title">
    <w:name w:val="sharify-title"/>
    <w:basedOn w:val="DefaultParagraphFont"/>
    <w:rsid w:val="00D23E6E"/>
  </w:style>
  <w:style w:type="character" w:customStyle="1" w:styleId="sharify-count">
    <w:name w:val="sharify-count"/>
    <w:basedOn w:val="DefaultParagraphFont"/>
    <w:rsid w:val="00D23E6E"/>
  </w:style>
  <w:style w:type="paragraph" w:styleId="NormalWeb">
    <w:name w:val="Normal (Web)"/>
    <w:basedOn w:val="Normal"/>
    <w:uiPriority w:val="99"/>
    <w:semiHidden/>
    <w:unhideWhenUsed/>
    <w:rsid w:val="00D23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23E6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3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E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23E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3E6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meta">
    <w:name w:val="meta"/>
    <w:basedOn w:val="Normal"/>
    <w:rsid w:val="00D23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pdated">
    <w:name w:val="updated"/>
    <w:basedOn w:val="DefaultParagraphFont"/>
    <w:rsid w:val="00D23E6E"/>
  </w:style>
  <w:style w:type="character" w:customStyle="1" w:styleId="fn">
    <w:name w:val="fn"/>
    <w:basedOn w:val="DefaultParagraphFont"/>
    <w:rsid w:val="00D23E6E"/>
  </w:style>
  <w:style w:type="character" w:styleId="Hyperlink">
    <w:name w:val="Hyperlink"/>
    <w:basedOn w:val="DefaultParagraphFont"/>
    <w:uiPriority w:val="99"/>
    <w:unhideWhenUsed/>
    <w:rsid w:val="00D23E6E"/>
    <w:rPr>
      <w:color w:val="0000FF"/>
      <w:u w:val="single"/>
    </w:rPr>
  </w:style>
  <w:style w:type="character" w:customStyle="1" w:styleId="wp-caption-text">
    <w:name w:val="wp-caption-text"/>
    <w:basedOn w:val="DefaultParagraphFont"/>
    <w:rsid w:val="00D23E6E"/>
  </w:style>
  <w:style w:type="character" w:customStyle="1" w:styleId="sharify-title">
    <w:name w:val="sharify-title"/>
    <w:basedOn w:val="DefaultParagraphFont"/>
    <w:rsid w:val="00D23E6E"/>
  </w:style>
  <w:style w:type="character" w:customStyle="1" w:styleId="sharify-count">
    <w:name w:val="sharify-count"/>
    <w:basedOn w:val="DefaultParagraphFont"/>
    <w:rsid w:val="00D23E6E"/>
  </w:style>
  <w:style w:type="paragraph" w:styleId="NormalWeb">
    <w:name w:val="Normal (Web)"/>
    <w:basedOn w:val="Normal"/>
    <w:uiPriority w:val="99"/>
    <w:semiHidden/>
    <w:unhideWhenUsed/>
    <w:rsid w:val="00D23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23E6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3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E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7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1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3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37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xblog.com/site/louis-lehot-medium-blog/" TargetMode="External"/><Relationship Id="rId13" Type="http://schemas.openxmlformats.org/officeDocument/2006/relationships/hyperlink" Target="mailto:louis.lehot@l2counse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blueoceanglobaltech.com/blog/interview-louis-lehot-lawyer/" TargetMode="External"/><Relationship Id="rId12" Type="http://schemas.openxmlformats.org/officeDocument/2006/relationships/hyperlink" Target="https://chiefexecutive.net/author/louislehot1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patch.com/california/paloalto/classifieds/announcements/158781/louis-lehot-founder-of-l2counsel-p-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muckrack.com/louis-lehot/articl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uislehot.com/" TargetMode="External"/><Relationship Id="rId14" Type="http://schemas.openxmlformats.org/officeDocument/2006/relationships/hyperlink" Target="http://express-press-release.net/submit-press-release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701</Words>
  <Characters>4000</Characters>
  <Application>Microsoft Office Word</Application>
  <DocSecurity>0</DocSecurity>
  <Lines>33</Lines>
  <Paragraphs>9</Paragraphs>
  <ScaleCrop>false</ScaleCrop>
  <Company/>
  <LinksUpToDate>false</LinksUpToDate>
  <CharactersWithSpaces>4692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Sheryl</dc:creator>
  <cp:lastModifiedBy>Sheryl</cp:lastModifiedBy>
  <cp:revision>4</cp:revision>
  <dcterms:created xsi:type="dcterms:W3CDTF">2020-08-17T09:29:00Z</dcterms:created>
  <dcterms:modified xsi:type="dcterms:W3CDTF">2020-08-17T09:32:00Z</dcterms:modified>
</cp:coreProperties>
</file>